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AF" w:rsidRPr="00AC1AAF" w:rsidRDefault="00AC1AAF" w:rsidP="00AC1AA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33712"/>
          <w:kern w:val="36"/>
          <w:sz w:val="44"/>
          <w:szCs w:val="44"/>
          <w:lang w:eastAsia="ru-RU"/>
        </w:rPr>
      </w:pPr>
      <w:r w:rsidRPr="00AC1AAF">
        <w:rPr>
          <w:rFonts w:ascii="Times New Roman" w:eastAsia="Times New Roman" w:hAnsi="Times New Roman" w:cs="Times New Roman"/>
          <w:b/>
          <w:color w:val="733712"/>
          <w:kern w:val="36"/>
          <w:sz w:val="44"/>
          <w:szCs w:val="44"/>
          <w:lang w:eastAsia="ru-RU"/>
        </w:rPr>
        <w:t>Инструкция по правилам безопасного поведения воспитанников ДОУ на льду</w:t>
      </w:r>
    </w:p>
    <w:p w:rsidR="00AC1AAF" w:rsidRPr="00AC1AAF" w:rsidRDefault="00AC1AAF" w:rsidP="00AC1AA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AC1AAF" w:rsidRPr="00AC1AAF" w:rsidRDefault="00AC1AAF" w:rsidP="00AC1AAF">
      <w:pPr>
        <w:shd w:val="clear" w:color="auto" w:fill="F4F4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1AAF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370F96E1" wp14:editId="55DEBA69">
            <wp:extent cx="5972175" cy="4404479"/>
            <wp:effectExtent l="0" t="0" r="0" b="0"/>
            <wp:docPr id="1" name="Рисунок 1" descr="Правила для безопасного поведения детей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ля безопасного поведения детей на ль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96" cy="44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F" w:rsidRDefault="00AC1AAF" w:rsidP="00AC1A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C1AAF" w:rsidRPr="00AC1AAF" w:rsidRDefault="00AC1AAF" w:rsidP="00AC1AA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Настоящая инструкция по правилам безопасного поведения (безопасности) воспитанников ДОУ (детского сада) на льду разработана с целью предупреждения несчастных случаев с детьми при нахождении на водоемах в зимнее время.</w:t>
      </w:r>
    </w:p>
    <w:p w:rsidR="00AC1AAF" w:rsidRPr="00AC1AAF" w:rsidRDefault="00AC1AAF" w:rsidP="00AC1A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данной инструкцией по правилам безопасного поведения (безопасности) на льду детей ДОУ (детского сада) воспитанников знакомит воспитатель группы детского сада в форме беседы и с использованием наглядности.</w:t>
      </w:r>
    </w:p>
    <w:p w:rsidR="00AC1AAF" w:rsidRPr="00AC1AAF" w:rsidRDefault="00AC1AAF" w:rsidP="00AC1AA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Лед зеленоватого оттенка, толщиной 7 см — безопасный, он выдерживает одного человека.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2. Непрочный лед — около стока вод (с фабрик, заводов).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3. Тонкий или рыхлый лед — вблизи камыша, кустов, под сугробами.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4. Площадки под снегом следует обойти.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5. Ненадежный тонкий лед — в местах, где бьют ключи, быстрое течение или там, где впадают в реку ручьи.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6. В осенне-зимний и весенний период детям запрещено выходить на тонкий и опасный лед водоемов.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7. Нельзя проверять прочность льда ударом ноги.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8. Запрещено становиться на льдины и пытаться кататься на них в любых водоемах (ямах, канавах, оврагах, озерах, реках и др.).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 xml:space="preserve">9. При вынужденном переходе водоема безопаснее всего придерживаться 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10. При переходе водоема группой необходимо соблюдать расстояние друг от друга (5-6 м).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11. Замерзшую реку (озеро) лучше перейти на лыжах, при этом:</w:t>
      </w:r>
    </w:p>
    <w:p w:rsidR="00AC1AAF" w:rsidRPr="00AC1AAF" w:rsidRDefault="00AC1AAF" w:rsidP="00AC1AA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крепления лыж расстегните, чтобы при необходимости быстро их сбросить;</w:t>
      </w:r>
    </w:p>
    <w:p w:rsidR="00AC1AAF" w:rsidRPr="00AC1AAF" w:rsidRDefault="00AC1AAF" w:rsidP="00AC1AA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лыжные палки держите в руках, не накидывая петли на кисти рук, чтобы в случае опасности сразу их отбросить.</w:t>
      </w:r>
    </w:p>
    <w:p w:rsidR="00AC1AAF" w:rsidRPr="00AC1AAF" w:rsidRDefault="00AC1AAF" w:rsidP="00AC1AA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12. Если есть рюкзак, повесьте его на одно плечо.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13. Если вы провалились, необходимо широко раскинуть руки по кромкам льда, удерживаться от погружения с головой.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14. Не паникуйте, старайтесь без резких движений выбираться на лед, наползая грудью и поочередно вытаскивая на поверхность ноги.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15. Выбравшись из пролома, нужно откатиться и ползти в сторону, обратную направлению движения.</w:t>
      </w:r>
      <w:r w:rsidRPr="00AC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16. Добравшись до берега, идите быстро домой, переодевайтесь в сухую одежду, выпейте горячий чай.</w:t>
      </w:r>
    </w:p>
    <w:p w:rsidR="00AC1AAF" w:rsidRPr="00AC1AAF" w:rsidRDefault="00AC1AAF" w:rsidP="00AC1A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1AAF">
        <w:rPr>
          <w:rFonts w:ascii="Times New Roman" w:eastAsia="Times New Roman" w:hAnsi="Times New Roman" w:cs="Times New Roman"/>
          <w:noProof/>
          <w:color w:val="2B99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C1C14D2" wp14:editId="5FCE60B1">
            <wp:extent cx="2095500" cy="2095500"/>
            <wp:effectExtent l="0" t="0" r="0" b="0"/>
            <wp:docPr id="2" name="Рисунок 2" descr="https://dou.su/files/styles/medium/public/vos_inst.png?itok=5wP6FIN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.su/files/styles/medium/public/vos_inst.png?itok=5wP6FIN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CE0" w:rsidRDefault="00051CE0"/>
    <w:sectPr w:rsidR="00051CE0" w:rsidSect="00AC1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96D5B"/>
    <w:multiLevelType w:val="multilevel"/>
    <w:tmpl w:val="19F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4"/>
    <w:rsid w:val="00051CE0"/>
    <w:rsid w:val="000F53B4"/>
    <w:rsid w:val="00A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1246-C0FC-4B7C-85B7-20E5237F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2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B1EC"/>
                                    <w:left w:val="single" w:sz="6" w:space="4" w:color="00B1EC"/>
                                    <w:bottom w:val="single" w:sz="6" w:space="0" w:color="00B1EC"/>
                                    <w:right w:val="single" w:sz="6" w:space="4" w:color="00B1E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2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9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7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9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8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9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store/k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>ZverDVD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2023-02-07T07:14:00Z</dcterms:created>
  <dcterms:modified xsi:type="dcterms:W3CDTF">2023-02-07T07:16:00Z</dcterms:modified>
</cp:coreProperties>
</file>